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1ED288AB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0D3DD4">
        <w:rPr>
          <w:rFonts w:asciiTheme="minorHAnsi" w:hAnsiTheme="minorHAnsi" w:cstheme="minorHAnsi"/>
          <w:b/>
          <w:bCs/>
        </w:rPr>
        <w:t>17</w:t>
      </w:r>
      <w:r w:rsidRPr="009C7613">
        <w:rPr>
          <w:rFonts w:asciiTheme="minorHAnsi" w:hAnsiTheme="minorHAnsi" w:cstheme="minorHAnsi"/>
          <w:b/>
          <w:bCs/>
        </w:rPr>
        <w:t>.</w:t>
      </w:r>
      <w:r w:rsidR="002B703A">
        <w:rPr>
          <w:rFonts w:asciiTheme="minorHAnsi" w:hAnsiTheme="minorHAnsi" w:cstheme="minorHAnsi"/>
          <w:b/>
          <w:bCs/>
        </w:rPr>
        <w:t>0</w:t>
      </w:r>
      <w:r w:rsidR="00840079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.202</w:t>
      </w:r>
      <w:r w:rsidR="002B703A">
        <w:rPr>
          <w:rFonts w:asciiTheme="minorHAnsi" w:hAnsiTheme="minorHAnsi" w:cstheme="minorHAnsi"/>
          <w:b/>
          <w:bCs/>
        </w:rPr>
        <w:t>1</w:t>
      </w:r>
      <w:r w:rsidRPr="009C7613">
        <w:rPr>
          <w:rFonts w:asciiTheme="minorHAnsi" w:hAnsiTheme="minorHAnsi" w:cstheme="minorHAnsi"/>
          <w:b/>
          <w:bCs/>
        </w:rPr>
        <w:t>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0C44E8C0" w14:textId="77777777" w:rsidR="006A1890" w:rsidRPr="00996876" w:rsidRDefault="006A1890" w:rsidP="006A18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96876">
        <w:rPr>
          <w:rFonts w:cs="Calibri"/>
        </w:rPr>
        <w:t>PRZEDMIOT ZAMÓWIENIA:</w:t>
      </w:r>
    </w:p>
    <w:p w14:paraId="4AA1C499" w14:textId="491D14F2" w:rsidR="006A1890" w:rsidRPr="00996876" w:rsidRDefault="000D3DD4" w:rsidP="000D3D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Dostawa sprzętu IT</w:t>
      </w:r>
    </w:p>
    <w:p w14:paraId="18A3CA6A" w14:textId="4036FE7F" w:rsidR="000D3DD4" w:rsidRPr="000D3DD4" w:rsidRDefault="000D3DD4" w:rsidP="000D3DD4">
      <w:pPr>
        <w:pStyle w:val="Akapitzlist"/>
        <w:numPr>
          <w:ilvl w:val="0"/>
          <w:numId w:val="14"/>
        </w:numPr>
        <w:rPr>
          <w:rFonts w:ascii="Calibri" w:eastAsia="Calibri" w:hAnsi="Calibri" w:cs="Calibri"/>
          <w:lang w:val="pl-PL"/>
        </w:rPr>
      </w:pPr>
      <w:r w:rsidRPr="000D3DD4">
        <w:rPr>
          <w:rFonts w:ascii="Calibri" w:eastAsia="Calibri" w:hAnsi="Calibri" w:cs="Calibri"/>
          <w:lang w:val="pl-PL"/>
        </w:rPr>
        <w:t xml:space="preserve">Oprogramowanie Microsoft Office 2019 Standard MOLP </w:t>
      </w:r>
      <w:r>
        <w:rPr>
          <w:rFonts w:ascii="Calibri" w:eastAsia="Calibri" w:hAnsi="Calibri" w:cs="Calibri"/>
          <w:lang w:val="pl-PL"/>
        </w:rPr>
        <w:t>– dwie sztuki</w:t>
      </w:r>
    </w:p>
    <w:p w14:paraId="67ADA581" w14:textId="6E3ACE39" w:rsidR="000D3DD4" w:rsidRPr="000D3DD4" w:rsidRDefault="000D3DD4" w:rsidP="000D3DD4">
      <w:pPr>
        <w:pStyle w:val="Akapitzlist"/>
        <w:numPr>
          <w:ilvl w:val="0"/>
          <w:numId w:val="14"/>
        </w:numPr>
        <w:rPr>
          <w:rFonts w:ascii="Calibri" w:eastAsia="Calibri" w:hAnsi="Calibri" w:cs="Calibri"/>
          <w:lang w:val="pl-PL"/>
        </w:rPr>
      </w:pPr>
      <w:r w:rsidRPr="000D3DD4">
        <w:rPr>
          <w:rFonts w:ascii="Calibri" w:eastAsia="Calibri" w:hAnsi="Calibri" w:cs="Calibri"/>
          <w:lang w:val="pl-PL"/>
        </w:rPr>
        <w:t xml:space="preserve">Zestaw komputerowy AIO </w:t>
      </w:r>
      <w:r>
        <w:rPr>
          <w:rFonts w:ascii="Calibri" w:eastAsia="Calibri" w:hAnsi="Calibri" w:cs="Calibri"/>
          <w:lang w:val="pl-PL"/>
        </w:rPr>
        <w:t>– dwie sztuki</w:t>
      </w:r>
    </w:p>
    <w:p w14:paraId="6EDBD8A1" w14:textId="5E51E08E" w:rsidR="000D3DD4" w:rsidRPr="000D3DD4" w:rsidRDefault="000D3DD4" w:rsidP="000D3DD4">
      <w:pPr>
        <w:pStyle w:val="Akapitzlist"/>
        <w:numPr>
          <w:ilvl w:val="0"/>
          <w:numId w:val="14"/>
        </w:numPr>
        <w:rPr>
          <w:rFonts w:ascii="Calibri" w:eastAsia="Calibri" w:hAnsi="Calibri" w:cs="Calibri"/>
          <w:lang w:val="pl-PL"/>
        </w:rPr>
      </w:pPr>
      <w:r w:rsidRPr="000D3DD4">
        <w:rPr>
          <w:rFonts w:ascii="Calibri" w:eastAsia="Calibri" w:hAnsi="Calibri" w:cs="Calibri"/>
          <w:lang w:val="pl-PL"/>
        </w:rPr>
        <w:t xml:space="preserve">Drukarka czarno-biała </w:t>
      </w:r>
      <w:r>
        <w:rPr>
          <w:rFonts w:ascii="Calibri" w:eastAsia="Calibri" w:hAnsi="Calibri" w:cs="Calibri"/>
          <w:lang w:val="pl-PL"/>
        </w:rPr>
        <w:t xml:space="preserve"> - dwie sztuki</w:t>
      </w:r>
    </w:p>
    <w:p w14:paraId="74F2A262" w14:textId="6726BB34" w:rsidR="000D3DD4" w:rsidRPr="000D3DD4" w:rsidRDefault="000D3DD4" w:rsidP="000D3DD4">
      <w:pPr>
        <w:pStyle w:val="Akapitzlist"/>
        <w:numPr>
          <w:ilvl w:val="0"/>
          <w:numId w:val="14"/>
        </w:numPr>
        <w:rPr>
          <w:rFonts w:ascii="Calibri" w:eastAsia="Calibri" w:hAnsi="Calibri" w:cs="Calibri"/>
          <w:lang w:val="pl-PL"/>
        </w:rPr>
      </w:pPr>
      <w:r w:rsidRPr="000D3DD4">
        <w:rPr>
          <w:rFonts w:ascii="Calibri" w:eastAsia="Calibri" w:hAnsi="Calibri" w:cs="Calibri"/>
          <w:lang w:val="pl-PL"/>
        </w:rPr>
        <w:t xml:space="preserve">Drukarka kodów kreskowych </w:t>
      </w:r>
      <w:r>
        <w:rPr>
          <w:rFonts w:ascii="Calibri" w:eastAsia="Calibri" w:hAnsi="Calibri" w:cs="Calibri"/>
          <w:lang w:val="pl-PL"/>
        </w:rPr>
        <w:t xml:space="preserve"> - pięć sztuk</w:t>
      </w:r>
    </w:p>
    <w:p w14:paraId="0F18A4E2" w14:textId="46432246" w:rsidR="006A1890" w:rsidRDefault="006A1890" w:rsidP="000D3DD4">
      <w:pPr>
        <w:spacing w:after="0" w:line="240" w:lineRule="auto"/>
        <w:ind w:left="720"/>
        <w:jc w:val="both"/>
        <w:rPr>
          <w:rFonts w:cs="Calibri"/>
        </w:rPr>
      </w:pPr>
    </w:p>
    <w:p w14:paraId="0E5E6C7C" w14:textId="77777777" w:rsidR="000D3DD4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0D3DD4">
        <w:rPr>
          <w:rFonts w:asciiTheme="minorHAnsi" w:hAnsiTheme="minorHAnsi" w:cstheme="minorHAnsi"/>
        </w:rPr>
        <w:t xml:space="preserve"> dostawy sprzętu IT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</w:t>
      </w:r>
    </w:p>
    <w:p w14:paraId="5EB93FA4" w14:textId="7F2FDC55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…………………………………………………..zł brutto za </w:t>
      </w:r>
      <w:r w:rsidR="000D3DD4">
        <w:rPr>
          <w:rFonts w:asciiTheme="minorHAnsi" w:hAnsiTheme="minorHAnsi" w:cstheme="minorHAnsi"/>
        </w:rPr>
        <w:t xml:space="preserve">oprogramowanie </w:t>
      </w:r>
      <w:r w:rsidRPr="009C7613">
        <w:rPr>
          <w:rFonts w:asciiTheme="minorHAnsi" w:hAnsiTheme="minorHAnsi" w:cstheme="minorHAnsi"/>
        </w:rPr>
        <w:t xml:space="preserve"> </w:t>
      </w:r>
    </w:p>
    <w:p w14:paraId="4BF73580" w14:textId="22A72565" w:rsidR="000D3DD4" w:rsidRDefault="000D3DD4" w:rsidP="000D3DD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…………………………………………………..zł brutto za </w:t>
      </w:r>
      <w:r>
        <w:rPr>
          <w:rFonts w:asciiTheme="minorHAnsi" w:hAnsiTheme="minorHAnsi" w:cstheme="minorHAnsi"/>
        </w:rPr>
        <w:t>zestawy komputerowe</w:t>
      </w:r>
    </w:p>
    <w:p w14:paraId="1C00DC0B" w14:textId="36EC07A6" w:rsidR="000D3DD4" w:rsidRDefault="000D3DD4" w:rsidP="000D3DD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…………………………………………………..zł brutto za </w:t>
      </w:r>
      <w:r>
        <w:rPr>
          <w:rFonts w:asciiTheme="minorHAnsi" w:hAnsiTheme="minorHAnsi" w:cstheme="minorHAnsi"/>
        </w:rPr>
        <w:t>drukarki czarno - białe</w:t>
      </w:r>
    </w:p>
    <w:p w14:paraId="680641E0" w14:textId="53E8B453" w:rsidR="000D3DD4" w:rsidRDefault="000D3DD4" w:rsidP="000D3DD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…………………………………………………..zł brutto za </w:t>
      </w:r>
      <w:r>
        <w:rPr>
          <w:rFonts w:asciiTheme="minorHAnsi" w:hAnsiTheme="minorHAnsi" w:cstheme="minorHAnsi"/>
        </w:rPr>
        <w:t>drukarki kodów kreskowych</w:t>
      </w:r>
    </w:p>
    <w:p w14:paraId="215AA65A" w14:textId="7D2FD736" w:rsidR="000D3DD4" w:rsidRDefault="000D3DD4" w:rsidP="000D3DD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…………………………………………………..zł brutto za całość przedmiotu objętego szacowaniem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158816B3" w14:textId="77777777" w:rsidR="000D3DD4" w:rsidRDefault="000D3DD4" w:rsidP="001269BF">
            <w:pPr>
              <w:spacing w:line="240" w:lineRule="auto"/>
              <w:jc w:val="both"/>
            </w:pPr>
          </w:p>
          <w:p w14:paraId="218E7DBE" w14:textId="2F601EBD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4F6E" w14:textId="77777777" w:rsidR="00495E2E" w:rsidRDefault="00495E2E" w:rsidP="00EF0D9D">
      <w:pPr>
        <w:spacing w:after="0" w:line="240" w:lineRule="auto"/>
      </w:pPr>
      <w:r>
        <w:separator/>
      </w:r>
    </w:p>
  </w:endnote>
  <w:endnote w:type="continuationSeparator" w:id="0">
    <w:p w14:paraId="59C462B3" w14:textId="77777777" w:rsidR="00495E2E" w:rsidRDefault="00495E2E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C557" w14:textId="77777777" w:rsidR="00495E2E" w:rsidRDefault="00495E2E" w:rsidP="00EF0D9D">
      <w:pPr>
        <w:spacing w:after="0" w:line="240" w:lineRule="auto"/>
      </w:pPr>
      <w:r>
        <w:separator/>
      </w:r>
    </w:p>
  </w:footnote>
  <w:footnote w:type="continuationSeparator" w:id="0">
    <w:p w14:paraId="06B8B835" w14:textId="77777777" w:rsidR="00495E2E" w:rsidRDefault="00495E2E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9D"/>
    <w:rsid w:val="00057E2B"/>
    <w:rsid w:val="00070019"/>
    <w:rsid w:val="00091989"/>
    <w:rsid w:val="000D3DD4"/>
    <w:rsid w:val="000E3E06"/>
    <w:rsid w:val="001325A4"/>
    <w:rsid w:val="001554AA"/>
    <w:rsid w:val="00191E91"/>
    <w:rsid w:val="0028721F"/>
    <w:rsid w:val="002B703A"/>
    <w:rsid w:val="00340874"/>
    <w:rsid w:val="003A5C11"/>
    <w:rsid w:val="00443513"/>
    <w:rsid w:val="004773C1"/>
    <w:rsid w:val="00481539"/>
    <w:rsid w:val="0049489D"/>
    <w:rsid w:val="00495E2E"/>
    <w:rsid w:val="0066189D"/>
    <w:rsid w:val="0067143C"/>
    <w:rsid w:val="006952AC"/>
    <w:rsid w:val="006A1890"/>
    <w:rsid w:val="006D6A16"/>
    <w:rsid w:val="007335AA"/>
    <w:rsid w:val="00790341"/>
    <w:rsid w:val="007C5B8A"/>
    <w:rsid w:val="007E329E"/>
    <w:rsid w:val="00840079"/>
    <w:rsid w:val="00896EEA"/>
    <w:rsid w:val="00947755"/>
    <w:rsid w:val="009C7613"/>
    <w:rsid w:val="009F200B"/>
    <w:rsid w:val="00AA7238"/>
    <w:rsid w:val="00AC720F"/>
    <w:rsid w:val="00B121C4"/>
    <w:rsid w:val="00B33342"/>
    <w:rsid w:val="00B4209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13AFA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7727-AF41-4B8A-A766-C88845F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2021-02-15T21:00:00Z</dcterms:created>
  <dcterms:modified xsi:type="dcterms:W3CDTF">2021-02-15T21:00:00Z</dcterms:modified>
</cp:coreProperties>
</file>